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0C" w:rsidRDefault="00587BF9" w:rsidP="00587BF9">
      <w:pPr>
        <w:pStyle w:val="Title"/>
        <w:rPr>
          <w:b/>
          <w:u w:val="single"/>
        </w:rPr>
      </w:pPr>
      <w:r>
        <w:t xml:space="preserve">                                                                  </w:t>
      </w:r>
      <w:r w:rsidRPr="00587BF9">
        <w:t>CONIFEX</w:t>
      </w:r>
      <w:r>
        <w:rPr>
          <w:b/>
          <w:u w:val="single"/>
        </w:rPr>
        <w:t xml:space="preserve"> </w:t>
      </w:r>
      <w:r w:rsidRPr="00587BF9">
        <w:t>Timber</w:t>
      </w:r>
    </w:p>
    <w:p w:rsidR="00587BF9" w:rsidRDefault="00587BF9" w:rsidP="00587BF9"/>
    <w:p w:rsidR="00587BF9" w:rsidRDefault="00587BF9" w:rsidP="00587BF9">
      <w:pPr>
        <w:rPr>
          <w:sz w:val="24"/>
          <w:szCs w:val="24"/>
        </w:rPr>
      </w:pPr>
      <w:r>
        <w:rPr>
          <w:sz w:val="24"/>
          <w:szCs w:val="24"/>
        </w:rPr>
        <w:t>Conifex has two operations one in Fort St John and the other in Mackenzie BC; they are also building an energy plant. Presently they are accepting applications</w:t>
      </w:r>
      <w:r w:rsidR="0060102F">
        <w:rPr>
          <w:sz w:val="24"/>
          <w:szCs w:val="24"/>
        </w:rPr>
        <w:t>,</w:t>
      </w:r>
    </w:p>
    <w:p w:rsidR="00587BF9" w:rsidRDefault="00587BF9" w:rsidP="00587BF9">
      <w:pPr>
        <w:rPr>
          <w:sz w:val="24"/>
          <w:szCs w:val="24"/>
        </w:rPr>
      </w:pPr>
    </w:p>
    <w:p w:rsidR="0060102F" w:rsidRDefault="00587BF9" w:rsidP="00587BF9">
      <w:pPr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hyperlink r:id="rId5" w:history="1">
        <w:r w:rsidR="0060102F" w:rsidRPr="00A53159">
          <w:rPr>
            <w:rStyle w:val="Hyperlink"/>
            <w:sz w:val="24"/>
            <w:szCs w:val="24"/>
          </w:rPr>
          <w:t>Karen.andros@conifex.com</w:t>
        </w:r>
      </w:hyperlink>
      <w:r w:rsidR="0060102F">
        <w:rPr>
          <w:sz w:val="24"/>
          <w:szCs w:val="24"/>
        </w:rPr>
        <w:t xml:space="preserve">  Fort St James</w:t>
      </w:r>
    </w:p>
    <w:p w:rsidR="0060102F" w:rsidRDefault="0060102F" w:rsidP="00587BF9">
      <w:pPr>
        <w:rPr>
          <w:sz w:val="24"/>
          <w:szCs w:val="24"/>
        </w:rPr>
      </w:pPr>
    </w:p>
    <w:p w:rsidR="0060102F" w:rsidRDefault="0060102F" w:rsidP="00587BF9">
      <w:pPr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hyperlink r:id="rId6" w:history="1">
        <w:r w:rsidRPr="00A53159">
          <w:rPr>
            <w:rStyle w:val="Hyperlink"/>
            <w:sz w:val="24"/>
            <w:szCs w:val="24"/>
          </w:rPr>
          <w:t>Ashley.middlemiss@conifex.com</w:t>
        </w:r>
      </w:hyperlink>
      <w:r>
        <w:rPr>
          <w:sz w:val="24"/>
          <w:szCs w:val="24"/>
        </w:rPr>
        <w:t xml:space="preserve">  Mackenzie </w:t>
      </w:r>
    </w:p>
    <w:p w:rsidR="0060102F" w:rsidRDefault="0060102F" w:rsidP="00587BF9">
      <w:pPr>
        <w:rPr>
          <w:sz w:val="24"/>
          <w:szCs w:val="24"/>
        </w:rPr>
      </w:pPr>
    </w:p>
    <w:p w:rsidR="0060102F" w:rsidRDefault="0060102F" w:rsidP="00587BF9">
      <w:pPr>
        <w:rPr>
          <w:sz w:val="24"/>
          <w:szCs w:val="24"/>
        </w:rPr>
      </w:pPr>
      <w:r>
        <w:rPr>
          <w:sz w:val="24"/>
          <w:szCs w:val="24"/>
        </w:rPr>
        <w:t>You can view more about this operation which is in the IWA pension plan,</w:t>
      </w:r>
      <w:bookmarkStart w:id="0" w:name="_GoBack"/>
      <w:bookmarkEnd w:id="0"/>
    </w:p>
    <w:p w:rsidR="00587BF9" w:rsidRPr="00587BF9" w:rsidRDefault="0060102F" w:rsidP="00587BF9">
      <w:pPr>
        <w:rPr>
          <w:sz w:val="24"/>
          <w:szCs w:val="24"/>
        </w:rPr>
      </w:pPr>
      <w:hyperlink r:id="rId7" w:history="1">
        <w:r w:rsidRPr="00A53159">
          <w:rPr>
            <w:rStyle w:val="Hyperlink"/>
            <w:sz w:val="24"/>
            <w:szCs w:val="24"/>
          </w:rPr>
          <w:t>www.conifex.com</w:t>
        </w:r>
      </w:hyperlink>
      <w:r>
        <w:rPr>
          <w:sz w:val="24"/>
          <w:szCs w:val="24"/>
        </w:rPr>
        <w:t xml:space="preserve"> </w:t>
      </w:r>
      <w:r w:rsidR="00587BF9">
        <w:rPr>
          <w:sz w:val="24"/>
          <w:szCs w:val="24"/>
        </w:rPr>
        <w:t xml:space="preserve">   </w:t>
      </w:r>
    </w:p>
    <w:sectPr w:rsidR="00587BF9" w:rsidRPr="00587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F9"/>
    <w:rsid w:val="00587BF9"/>
    <w:rsid w:val="0060102F"/>
    <w:rsid w:val="00A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7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7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01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7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7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01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ifex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hley.middlemiss@conifex.com" TargetMode="External"/><Relationship Id="rId5" Type="http://schemas.openxmlformats.org/officeDocument/2006/relationships/hyperlink" Target="mailto:Karen.andros@conife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2013-12-05T19:42:00Z</dcterms:created>
  <dcterms:modified xsi:type="dcterms:W3CDTF">2013-12-05T19:55:00Z</dcterms:modified>
</cp:coreProperties>
</file>